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582DE5">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582DE5">
        <w:rPr>
          <w:rFonts w:asciiTheme="minorBidi" w:hAnsiTheme="minorBidi" w:cstheme="minorBidi"/>
          <w:b/>
          <w:bCs/>
          <w:sz w:val="28"/>
          <w:szCs w:val="28"/>
        </w:rPr>
        <w:t>8</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582DE5" w:rsidRDefault="009C1AD3" w:rsidP="00582DE5">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582DE5">
        <w:rPr>
          <w:rFonts w:asciiTheme="minorBidi" w:hAnsiTheme="minorBidi" w:cstheme="minorBidi"/>
          <w:b/>
          <w:bCs/>
          <w:iCs/>
          <w:sz w:val="32"/>
          <w:szCs w:val="32"/>
          <w:u w:val="single"/>
        </w:rPr>
        <w:t xml:space="preserve">CONSULTATION </w:t>
      </w:r>
      <w:r w:rsidR="00190728" w:rsidRPr="00582DE5">
        <w:rPr>
          <w:rFonts w:asciiTheme="minorBidi" w:hAnsiTheme="minorBidi" w:cstheme="minorBidi"/>
          <w:b/>
          <w:bCs/>
          <w:iCs/>
          <w:sz w:val="32"/>
          <w:szCs w:val="32"/>
          <w:u w:val="single"/>
        </w:rPr>
        <w:t xml:space="preserve"> </w:t>
      </w:r>
      <w:r w:rsidR="00537EAD" w:rsidRPr="00582DE5">
        <w:rPr>
          <w:rFonts w:asciiTheme="minorBidi" w:hAnsiTheme="minorBidi" w:cstheme="minorBidi"/>
          <w:b/>
          <w:bCs/>
          <w:iCs/>
          <w:sz w:val="32"/>
          <w:szCs w:val="32"/>
          <w:u w:val="single"/>
        </w:rPr>
        <w:t>N°</w:t>
      </w:r>
      <w:r w:rsidR="00582DE5" w:rsidRPr="00582DE5">
        <w:rPr>
          <w:rFonts w:asciiTheme="minorBidi" w:hAnsiTheme="minorBidi" w:cstheme="minorBidi"/>
          <w:b/>
          <w:bCs/>
          <w:iCs/>
          <w:sz w:val="32"/>
          <w:szCs w:val="32"/>
          <w:u w:val="single"/>
        </w:rPr>
        <w:t>12</w:t>
      </w:r>
      <w:r w:rsidR="009D0296" w:rsidRPr="00582DE5">
        <w:rPr>
          <w:rFonts w:asciiTheme="minorBidi" w:hAnsiTheme="minorBidi" w:cstheme="minorBidi"/>
          <w:b/>
          <w:bCs/>
          <w:iCs/>
          <w:sz w:val="32"/>
          <w:szCs w:val="32"/>
          <w:u w:val="single"/>
        </w:rPr>
        <w:t>/201</w:t>
      </w:r>
      <w:r w:rsidR="00582DE5" w:rsidRPr="00582DE5">
        <w:rPr>
          <w:rFonts w:asciiTheme="minorBidi" w:hAnsiTheme="minorBidi" w:cstheme="minorBidi"/>
          <w:b/>
          <w:bCs/>
          <w:iCs/>
          <w:sz w:val="32"/>
          <w:szCs w:val="32"/>
          <w:u w:val="single"/>
        </w:rPr>
        <w:t>8</w:t>
      </w:r>
      <w:r w:rsidR="00F17215" w:rsidRPr="00582DE5">
        <w:rPr>
          <w:rFonts w:asciiTheme="minorBidi" w:hAnsiTheme="minorBidi" w:cstheme="minorBidi"/>
          <w:b/>
          <w:bCs/>
          <w:iCs/>
          <w:sz w:val="32"/>
          <w:szCs w:val="32"/>
          <w:u w:val="single"/>
        </w:rPr>
        <w:t xml:space="preserve"> </w:t>
      </w:r>
      <w:r w:rsidR="00F17215" w:rsidRPr="00582DE5">
        <w:rPr>
          <w:rFonts w:asciiTheme="minorBidi" w:hAnsiTheme="minorBidi" w:cstheme="minorBidi"/>
          <w:b/>
          <w:bCs/>
          <w:iCs/>
          <w:sz w:val="28"/>
          <w:szCs w:val="28"/>
          <w:u w:val="single"/>
        </w:rPr>
        <w:t>RELATIVE A</w:t>
      </w:r>
      <w:r w:rsidR="00F17215" w:rsidRPr="00582DE5">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7863F8">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DES PRODUITS CHIMIQUES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582DE5" w:rsidRDefault="00677836" w:rsidP="00582DE5">
      <w:pPr>
        <w:widowControl w:val="0"/>
        <w:autoSpaceDE w:val="0"/>
        <w:autoSpaceDN w:val="0"/>
        <w:adjustRightInd w:val="0"/>
        <w:spacing w:line="403" w:lineRule="atLeast"/>
        <w:jc w:val="center"/>
        <w:rPr>
          <w:rFonts w:asciiTheme="minorBidi" w:hAnsiTheme="minorBidi" w:cstheme="minorBidi"/>
          <w:b/>
          <w:bCs/>
          <w:sz w:val="28"/>
          <w:szCs w:val="28"/>
        </w:rPr>
      </w:pPr>
      <w:r>
        <w:rPr>
          <w:rFonts w:asciiTheme="minorBidi" w:hAnsiTheme="minorBidi" w:cstheme="minorBidi"/>
          <w:b/>
          <w:bCs/>
        </w:rPr>
        <w:t xml:space="preserve">                                                                                     </w:t>
      </w:r>
      <w:r w:rsidR="00582DE5">
        <w:rPr>
          <w:rFonts w:asciiTheme="minorBidi" w:hAnsiTheme="minorBidi" w:cstheme="minorBidi"/>
          <w:b/>
          <w:bCs/>
        </w:rPr>
        <w:t xml:space="preserve">                       </w:t>
      </w:r>
      <w:r w:rsidR="00C41BB5" w:rsidRPr="00582DE5">
        <w:rPr>
          <w:rFonts w:asciiTheme="minorBidi" w:hAnsiTheme="minorBidi" w:cstheme="minorBidi"/>
          <w:b/>
          <w:bCs/>
          <w:sz w:val="28"/>
          <w:szCs w:val="28"/>
        </w:rPr>
        <w:t>MAI</w:t>
      </w:r>
      <w:r w:rsidRPr="00582DE5">
        <w:rPr>
          <w:rFonts w:asciiTheme="minorBidi" w:hAnsiTheme="minorBidi" w:cstheme="minorBidi"/>
          <w:b/>
          <w:bCs/>
          <w:sz w:val="28"/>
          <w:szCs w:val="28"/>
        </w:rPr>
        <w:t xml:space="preserve"> 201</w:t>
      </w:r>
      <w:r w:rsidR="00582DE5" w:rsidRPr="00582DE5">
        <w:rPr>
          <w:rFonts w:asciiTheme="minorBidi" w:hAnsiTheme="minorBidi" w:cstheme="minorBidi"/>
          <w:b/>
          <w:bCs/>
          <w:sz w:val="28"/>
          <w:szCs w:val="28"/>
        </w:rPr>
        <w:t>8</w:t>
      </w:r>
    </w:p>
    <w:p w:rsidR="00321BEA" w:rsidRPr="00E85940" w:rsidRDefault="00321BEA" w:rsidP="0087426C">
      <w:pPr>
        <w:widowControl w:val="0"/>
        <w:autoSpaceDE w:val="0"/>
        <w:autoSpaceDN w:val="0"/>
        <w:adjustRightInd w:val="0"/>
        <w:spacing w:line="403" w:lineRule="atLeast"/>
        <w:jc w:val="center"/>
        <w:rPr>
          <w:rFonts w:asciiTheme="minorBidi" w:hAnsiTheme="minorBidi" w:cstheme="minorBidi"/>
          <w:b/>
          <w:bCs/>
        </w:rPr>
      </w:pPr>
    </w:p>
    <w:p w:rsidR="005D5211" w:rsidRPr="002A1A72" w:rsidRDefault="005D5211" w:rsidP="009D34D7">
      <w:pPr>
        <w:widowControl w:val="0"/>
        <w:autoSpaceDE w:val="0"/>
        <w:autoSpaceDN w:val="0"/>
        <w:adjustRightInd w:val="0"/>
        <w:spacing w:line="403" w:lineRule="atLeast"/>
        <w:rPr>
          <w:rFonts w:ascii="Trebuchet MS" w:hAnsi="Trebuchet MS"/>
          <w:sz w:val="16"/>
          <w:szCs w:val="16"/>
        </w:rPr>
      </w:pPr>
    </w:p>
    <w:p w:rsidR="003B5A68" w:rsidRPr="00321BEA" w:rsidRDefault="006D5A88" w:rsidP="00321BEA">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D5A88" w:rsidRDefault="006D5A88" w:rsidP="00EE55EF">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D5A88">
      <w:pPr>
        <w:spacing w:after="200" w:line="276" w:lineRule="auto"/>
        <w:rPr>
          <w:rFonts w:eastAsia="Calibri"/>
          <w:b/>
          <w:lang w:eastAsia="en-US"/>
        </w:rPr>
      </w:pPr>
    </w:p>
    <w:p w:rsidR="006D5A88" w:rsidRPr="006D5A88" w:rsidRDefault="006D5A88" w:rsidP="006D5A88">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jc w:val="center"/>
        <w:rPr>
          <w:rFonts w:eastAsia="Calibri"/>
          <w:b/>
          <w:sz w:val="28"/>
          <w:szCs w:val="28"/>
          <w:lang w:eastAsia="en-US"/>
        </w:rPr>
      </w:pP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E85940" w:rsidRDefault="00E85940" w:rsidP="00E85940">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6D5A88" w:rsidRPr="00E85940" w:rsidRDefault="00E85940" w:rsidP="00E85940">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3E648B"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3E648B"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3E648B"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E85940">
      <w:pPr>
        <w:rPr>
          <w:rFonts w:eastAsia="Calibri"/>
          <w:lang w:eastAsia="en-US"/>
        </w:rPr>
      </w:pPr>
      <w:r w:rsidRPr="006D5A88">
        <w:rPr>
          <w:rFonts w:eastAsia="Calibri"/>
          <w:lang w:eastAsia="en-US"/>
        </w:rPr>
        <w:t>Dénomination de chaque société membre du groupement:</w:t>
      </w:r>
    </w:p>
    <w:p w:rsidR="006D5A88" w:rsidRPr="006D5A88" w:rsidRDefault="006D5A88" w:rsidP="00E85940">
      <w:pPr>
        <w:rPr>
          <w:rFonts w:eastAsia="Calibri"/>
          <w:lang w:eastAsia="en-US"/>
        </w:rPr>
      </w:pPr>
      <w:r w:rsidRPr="006D5A88">
        <w:rPr>
          <w:rFonts w:eastAsia="Calibri"/>
          <w:lang w:eastAsia="en-US"/>
        </w:rPr>
        <w:t>1/……………………………………………………………………………………………………………..</w:t>
      </w:r>
    </w:p>
    <w:p w:rsidR="006D5A88" w:rsidRPr="006D5A88" w:rsidRDefault="006D5A88" w:rsidP="00E85940">
      <w:pPr>
        <w:rPr>
          <w:rFonts w:eastAsia="Calibri"/>
          <w:lang w:eastAsia="en-US"/>
        </w:rPr>
      </w:pPr>
      <w:r w:rsidRPr="006D5A88">
        <w:rPr>
          <w:rFonts w:eastAsia="Calibri"/>
          <w:lang w:eastAsia="en-US"/>
        </w:rPr>
        <w:t>2/…………………………………………………………………………………………………………..…</w:t>
      </w:r>
    </w:p>
    <w:p w:rsidR="006D5A88" w:rsidRPr="006D5A88" w:rsidRDefault="006D5A88" w:rsidP="00E85940">
      <w:pPr>
        <w:rPr>
          <w:rFonts w:eastAsia="Calibri"/>
          <w:lang w:eastAsia="en-US"/>
        </w:rPr>
      </w:pPr>
      <w:r w:rsidRPr="006D5A88">
        <w:rPr>
          <w:rFonts w:eastAsia="Calibri"/>
          <w:lang w:eastAsia="en-US"/>
        </w:rPr>
        <w:t>3/………………………………………………………………………………………………………..……</w:t>
      </w:r>
    </w:p>
    <w:p w:rsidR="006D5A88" w:rsidRPr="006D5A88" w:rsidRDefault="006D5A88" w:rsidP="00E85940">
      <w:pPr>
        <w:rPr>
          <w:rFonts w:eastAsia="Calibri"/>
          <w:lang w:eastAsia="en-US"/>
        </w:rPr>
      </w:pPr>
      <w:r w:rsidRPr="006D5A88">
        <w:rPr>
          <w:rFonts w:eastAsia="Calibri"/>
          <w:lang w:eastAsia="en-US"/>
        </w:rPr>
        <w:t>4/…………………………………………………………………………………………………………..…</w:t>
      </w:r>
    </w:p>
    <w:p w:rsidR="006D5A88" w:rsidRPr="006D5A88" w:rsidRDefault="006D5A88" w:rsidP="00E85940">
      <w:pPr>
        <w:rPr>
          <w:rFonts w:eastAsia="Calibri"/>
          <w:lang w:eastAsia="en-US"/>
        </w:rPr>
      </w:pPr>
      <w:r w:rsidRPr="006D5A88">
        <w:rPr>
          <w:rFonts w:eastAsia="Calibri"/>
          <w:lang w:eastAsia="en-US"/>
        </w:rPr>
        <w:t>Dénomination du groupement :……………………………………………………………………………...</w:t>
      </w:r>
    </w:p>
    <w:p w:rsidR="006D5A88" w:rsidRPr="006D5A88" w:rsidRDefault="006D5A88" w:rsidP="00E85940">
      <w:pPr>
        <w:rPr>
          <w:rFonts w:eastAsia="Calibri"/>
          <w:lang w:eastAsia="en-US"/>
        </w:rPr>
      </w:pPr>
      <w:r w:rsidRPr="006D5A88">
        <w:rPr>
          <w:rFonts w:eastAsia="Calibri"/>
          <w:lang w:eastAsia="en-US"/>
        </w:rPr>
        <w:t>………………………………………………………………………………………………………………..</w:t>
      </w:r>
    </w:p>
    <w:p w:rsidR="006D5A88" w:rsidRPr="006D5A88" w:rsidRDefault="006D5A88" w:rsidP="00E85940">
      <w:pPr>
        <w:rPr>
          <w:rFonts w:eastAsia="Calibri"/>
          <w:lang w:eastAsia="en-US"/>
        </w:rPr>
      </w:pPr>
      <w:r w:rsidRPr="006D5A88">
        <w:rPr>
          <w:rFonts w:eastAsia="Calibri"/>
          <w:lang w:eastAsia="en-US"/>
        </w:rPr>
        <w:t>Désignation du mandataire :</w:t>
      </w:r>
    </w:p>
    <w:p w:rsidR="006D5A88" w:rsidRPr="006D5A88" w:rsidRDefault="006D5A88" w:rsidP="00E85940">
      <w:pPr>
        <w:rPr>
          <w:rFonts w:eastAsia="Calibri"/>
          <w:lang w:eastAsia="en-US"/>
        </w:rPr>
      </w:pPr>
      <w:r w:rsidRPr="006D5A88">
        <w:rPr>
          <w:rFonts w:eastAsia="Calibri"/>
          <w:lang w:eastAsia="en-US"/>
        </w:rPr>
        <w:t>Les membres du groupement désignent le mandataire suivant :……………………………….....................</w:t>
      </w:r>
    </w:p>
    <w:p w:rsidR="006D5A88" w:rsidRPr="006D5A88" w:rsidRDefault="006D5A88" w:rsidP="00E85940">
      <w:pPr>
        <w:rPr>
          <w:rFonts w:eastAsia="Calibri"/>
          <w:lang w:eastAsia="en-US"/>
        </w:rPr>
      </w:pPr>
      <w:r w:rsidRPr="006D5A88">
        <w:rPr>
          <w:rFonts w:eastAsia="Calibri"/>
          <w:lang w:eastAsia="en-US"/>
        </w:rPr>
        <w:t>………………………………………………………………………………………………………………..</w:t>
      </w:r>
    </w:p>
    <w:p w:rsidR="00E85940" w:rsidRDefault="00E85940"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E85940" w:rsidRDefault="006D5A88" w:rsidP="006D5A88">
      <w:pPr>
        <w:autoSpaceDE w:val="0"/>
        <w:autoSpaceDN w:val="0"/>
        <w:adjustRightInd w:val="0"/>
        <w:rPr>
          <w:rFonts w:eastAsia="Calibri"/>
          <w:b/>
          <w:bCs/>
          <w:sz w:val="6"/>
          <w:szCs w:val="6"/>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Objet du </w:t>
      </w:r>
      <w:r w:rsidR="00E85940">
        <w:rPr>
          <w:rFonts w:eastAsia="Calibri"/>
          <w:lang w:eastAsia="en-US"/>
        </w:rPr>
        <w:t>cahier des charges</w:t>
      </w:r>
      <w:r w:rsidRPr="006D5A88">
        <w:rPr>
          <w:rFonts w:eastAsia="Calibri"/>
          <w:lang w:eastAsia="en-US"/>
        </w:rPr>
        <w:t>:</w:t>
      </w:r>
      <w:r w:rsidR="00E85940">
        <w:rPr>
          <w:rFonts w:eastAsia="Calibri"/>
          <w:lang w:eastAsia="en-US"/>
        </w:rPr>
        <w:t xml:space="preserve"> </w:t>
      </w:r>
      <w:r w:rsidR="00E85940" w:rsidRPr="00E85940">
        <w:rPr>
          <w:rFonts w:eastAsia="Calibri"/>
          <w:b/>
          <w:bCs/>
          <w:lang w:eastAsia="en-US"/>
        </w:rPr>
        <w:t>Acquisition des produits chimiques</w:t>
      </w:r>
      <w:r w:rsidR="00E85940">
        <w:rPr>
          <w:rFonts w:eastAsia="Calibri"/>
          <w:lang w:eastAsia="en-US"/>
        </w:rPr>
        <w:t xml:space="preserve"> </w:t>
      </w:r>
    </w:p>
    <w:p w:rsidR="006D5A88" w:rsidRPr="00E85940" w:rsidRDefault="006D5A88" w:rsidP="00E85940">
      <w:pPr>
        <w:autoSpaceDE w:val="0"/>
        <w:autoSpaceDN w:val="0"/>
        <w:adjustRightInd w:val="0"/>
        <w:rPr>
          <w:rFonts w:eastAsia="Calibri"/>
          <w:sz w:val="22"/>
          <w:szCs w:val="22"/>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E85940">
        <w:rPr>
          <w:rFonts w:eastAsia="Calibri"/>
          <w:lang w:eastAsia="en-US"/>
        </w:rPr>
        <w:t>cahier des charges</w:t>
      </w:r>
      <w:r w:rsidRPr="006D5A88">
        <w:rPr>
          <w:rFonts w:eastAsia="Calibri"/>
          <w:lang w:eastAsia="en-US"/>
        </w:rPr>
        <w:t xml:space="preserve"> :…….................</w:t>
      </w:r>
      <w:r w:rsidR="00E85940">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3E648B"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3E648B"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3E648B"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E648B" w:rsidP="006D5A88">
      <w:pPr>
        <w:autoSpaceDE w:val="0"/>
        <w:autoSpaceDN w:val="0"/>
        <w:adjustRightInd w:val="0"/>
        <w:rPr>
          <w:rFonts w:eastAsia="Calibri"/>
          <w:lang w:eastAsia="en-US"/>
        </w:rPr>
      </w:pPr>
      <w:r>
        <w:rPr>
          <w:rFonts w:eastAsia="Calibri"/>
          <w:noProof/>
          <w:lang w:eastAsia="fr-FR"/>
        </w:rPr>
        <w:lastRenderedPageBreak/>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3E648B"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u w:val="single"/>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E648B"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3E648B"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E85940">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E85940">
      <w:pPr>
        <w:jc w:val="both"/>
        <w:rPr>
          <w:rFonts w:eastAsia="Calibri"/>
          <w:lang w:eastAsia="en-US"/>
        </w:rPr>
      </w:pPr>
      <w:r w:rsidRPr="006D5A88">
        <w:rPr>
          <w:rFonts w:eastAsia="Calibri"/>
          <w:lang w:eastAsia="en-US"/>
        </w:rPr>
        <w:t>…………………………………………………………………………………………………......................</w:t>
      </w:r>
    </w:p>
    <w:p w:rsidR="006D5A88" w:rsidRPr="00E85940" w:rsidRDefault="006D5A88" w:rsidP="00E85940">
      <w:pPr>
        <w:jc w:val="both"/>
        <w:rPr>
          <w:rFonts w:eastAsia="Calibri"/>
          <w:lang w:eastAsia="en-US"/>
        </w:rPr>
      </w:pPr>
      <w:r w:rsidRPr="006D5A88">
        <w:rPr>
          <w:rFonts w:eastAsia="Calibri"/>
          <w:lang w:eastAsia="en-US"/>
        </w:rPr>
        <w:t>………………………………………………………………………………………………………………..</w:t>
      </w:r>
    </w:p>
    <w:p w:rsidR="006D5A88" w:rsidRPr="006D5A88" w:rsidRDefault="006D5A88" w:rsidP="00321BEA">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3E648B"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E85940" w:rsidRDefault="006D5A88" w:rsidP="006D5A88">
      <w:pPr>
        <w:autoSpaceDE w:val="0"/>
        <w:autoSpaceDN w:val="0"/>
        <w:adjustRightInd w:val="0"/>
        <w:spacing w:line="360" w:lineRule="auto"/>
        <w:jc w:val="both"/>
        <w:rPr>
          <w:rFonts w:eastAsia="Calibri"/>
          <w:sz w:val="6"/>
          <w:szCs w:val="6"/>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E85940">
        <w:trPr>
          <w:trHeight w:val="1035"/>
        </w:trPr>
        <w:tc>
          <w:tcPr>
            <w:tcW w:w="496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340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E85940" w:rsidRPr="006D5A88" w:rsidRDefault="00E85940" w:rsidP="002643B7">
            <w:pPr>
              <w:autoSpaceDE w:val="0"/>
              <w:autoSpaceDN w:val="0"/>
              <w:adjustRightInd w:val="0"/>
              <w:jc w:val="both"/>
              <w:rPr>
                <w:rFonts w:ascii="Calibri" w:eastAsia="Calibri" w:hAnsi="Calibri"/>
                <w:sz w:val="22"/>
                <w:szCs w:val="22"/>
                <w:lang w:eastAsia="en-US"/>
              </w:rPr>
            </w:pP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Default="006D5A88"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Pr="006D5A88" w:rsidRDefault="00E85940"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b/>
          <w:bCs/>
          <w:sz w:val="16"/>
          <w:szCs w:val="16"/>
          <w:lang w:eastAsia="en-US"/>
        </w:rPr>
      </w:pPr>
      <w:r w:rsidRPr="00E85940">
        <w:rPr>
          <w:rFonts w:eastAsia="Calibri"/>
          <w:b/>
          <w:bCs/>
          <w:sz w:val="16"/>
          <w:szCs w:val="16"/>
          <w:lang w:eastAsia="en-US"/>
        </w:rPr>
        <w:t>N.B :</w:t>
      </w:r>
    </w:p>
    <w:p w:rsidR="006D5A88" w:rsidRPr="00E85940" w:rsidRDefault="006D5A88" w:rsidP="006D5A88">
      <w:pPr>
        <w:autoSpaceDE w:val="0"/>
        <w:autoSpaceDN w:val="0"/>
        <w:adjustRightInd w:val="0"/>
        <w:jc w:val="both"/>
        <w:rPr>
          <w:rFonts w:eastAsia="Calibri"/>
          <w:b/>
          <w:bCs/>
          <w:sz w:val="6"/>
          <w:szCs w:val="6"/>
          <w:lang w:eastAsia="en-US"/>
        </w:rPr>
      </w:pP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-Cocher les cases correspondant à votre choix.</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-Les cases correspondantes doivent obligatoirement être remplies.</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d’allotissement chaque lot doit faire l’objet dune declaration.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chaque variante présenter une déclaration.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les prix en option présenter une seule déclaration a part.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-Lorsque le soumissionnaire est une personne physique, il doit adapter les rubriques spécifiques aux sociétés, aux  entreprises individuelles.</w:t>
      </w:r>
    </w:p>
    <w:p w:rsidR="006D5A88" w:rsidRPr="00E85940"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3E648B"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E85940" w:rsidRDefault="00E85940"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94DBA">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F94DBA">
        <w:rPr>
          <w:rFonts w:asciiTheme="minorBidi" w:hAnsiTheme="minorBidi" w:cstheme="minorBidi"/>
          <w:b/>
        </w:rPr>
        <w:t>produits chimiques</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5D5211">
        <w:rPr>
          <w:rFonts w:asciiTheme="minorBidi" w:hAnsiTheme="minorBidi" w:cstheme="minorBidi"/>
          <w:b/>
          <w:bCs/>
        </w:rPr>
        <w:t xml:space="preserve">13 </w:t>
      </w:r>
      <w:r w:rsidR="005D5211" w:rsidRPr="005D5211">
        <w:rPr>
          <w:rFonts w:asciiTheme="minorBidi" w:hAnsiTheme="minorBidi" w:cstheme="minorBidi"/>
        </w:rPr>
        <w:t>et</w:t>
      </w:r>
      <w:r w:rsidR="005D5211">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5D5211">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37</w:t>
      </w:r>
      <w:r w:rsidR="00582DE5">
        <w:rPr>
          <w:rFonts w:asciiTheme="minorBidi" w:hAnsiTheme="minorBidi" w:cstheme="minorBidi"/>
          <w:b/>
          <w:bCs/>
          <w:i/>
          <w:iCs/>
          <w:u w:val="single"/>
        </w:rPr>
        <w:t xml:space="preserve"> 10/</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582DE5">
      <w:pPr>
        <w:jc w:val="center"/>
        <w:rPr>
          <w:rFonts w:asciiTheme="minorBidi" w:hAnsiTheme="minorBidi" w:cstheme="minorBidi"/>
          <w:b/>
          <w:bCs/>
        </w:rPr>
      </w:pPr>
      <w:r w:rsidRPr="00397058">
        <w:rPr>
          <w:rFonts w:asciiTheme="minorBidi" w:hAnsiTheme="minorBidi" w:cstheme="minorBidi"/>
          <w:b/>
          <w:bCs/>
        </w:rPr>
        <w:t>Consultation   N°</w:t>
      </w:r>
      <w:r w:rsidR="00582DE5">
        <w:rPr>
          <w:rFonts w:asciiTheme="minorBidi" w:hAnsiTheme="minorBidi" w:cstheme="minorBidi"/>
          <w:b/>
          <w:bCs/>
        </w:rPr>
        <w:t>12/2018</w:t>
      </w:r>
    </w:p>
    <w:p w:rsidR="008B44C1" w:rsidRPr="009F617F" w:rsidRDefault="008B44C1" w:rsidP="00F94DBA">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F94DBA">
        <w:rPr>
          <w:rFonts w:asciiTheme="minorBidi" w:hAnsiTheme="minorBidi" w:cstheme="minorBidi"/>
        </w:rPr>
        <w:t>produits chimiques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26250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26250F">
        <w:rPr>
          <w:rFonts w:asciiTheme="minorBidi" w:hAnsiTheme="minorBidi" w:cstheme="minorBidi"/>
          <w:b/>
          <w:bCs/>
        </w:rPr>
        <w:t>Onzième</w:t>
      </w:r>
      <w:r w:rsidRPr="00321BEA">
        <w:rPr>
          <w:rFonts w:asciiTheme="minorBidi" w:hAnsiTheme="minorBidi" w:cstheme="minorBidi"/>
        </w:rPr>
        <w:t xml:space="preserve"> </w:t>
      </w:r>
      <w:r w:rsidRPr="00321BEA">
        <w:rPr>
          <w:rFonts w:asciiTheme="minorBidi" w:hAnsiTheme="minorBidi" w:cstheme="minorBidi"/>
          <w:b/>
          <w:bCs/>
        </w:rPr>
        <w:t>(</w:t>
      </w:r>
      <w:r w:rsidR="00035332" w:rsidRPr="00321BEA">
        <w:rPr>
          <w:rFonts w:asciiTheme="minorBidi" w:hAnsiTheme="minorBidi" w:cstheme="minorBidi"/>
          <w:b/>
          <w:bCs/>
        </w:rPr>
        <w:t>1</w:t>
      </w:r>
      <w:r w:rsidR="0026250F">
        <w:rPr>
          <w:rFonts w:asciiTheme="minorBidi" w:hAnsiTheme="minorBidi" w:cstheme="minorBidi"/>
          <w:b/>
          <w:bCs/>
        </w:rPr>
        <w:t>1</w:t>
      </w:r>
      <w:r w:rsidRPr="00321BEA">
        <w:rPr>
          <w:rFonts w:asciiTheme="minorBidi" w:hAnsiTheme="minorBidi" w:cstheme="minorBidi"/>
          <w:b/>
          <w:bCs/>
          <w:vertAlign w:val="superscript"/>
        </w:rPr>
        <w:t>ême</w:t>
      </w:r>
      <w:r w:rsidRPr="00321BEA">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3E648B" w:rsidP="0053241F">
      <w:pPr>
        <w:jc w:val="both"/>
        <w:rPr>
          <w:rFonts w:asciiTheme="minorBidi" w:hAnsiTheme="minorBidi" w:cstheme="minorBidi"/>
          <w:sz w:val="26"/>
          <w:szCs w:val="26"/>
        </w:rPr>
      </w:pPr>
      <w:r w:rsidRPr="003E648B">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321BEA" w:rsidRDefault="00035332" w:rsidP="00582DE5">
                  <w:pPr>
                    <w:rPr>
                      <w:b/>
                      <w:bCs/>
                      <w:sz w:val="28"/>
                      <w:szCs w:val="28"/>
                    </w:rPr>
                  </w:pPr>
                  <w:r>
                    <w:rPr>
                      <w:b/>
                      <w:bCs/>
                      <w:sz w:val="28"/>
                      <w:szCs w:val="28"/>
                    </w:rPr>
                    <w:t xml:space="preserve">           </w:t>
                  </w:r>
                  <w:r w:rsidR="0046235A" w:rsidRPr="00321BEA">
                    <w:rPr>
                      <w:b/>
                      <w:bCs/>
                      <w:sz w:val="28"/>
                      <w:szCs w:val="28"/>
                    </w:rPr>
                    <w:t xml:space="preserve">Le </w:t>
                  </w:r>
                  <w:r w:rsidR="00582DE5">
                    <w:rPr>
                      <w:b/>
                      <w:bCs/>
                      <w:sz w:val="28"/>
                      <w:szCs w:val="28"/>
                    </w:rPr>
                    <w:t>31 Mai</w:t>
                  </w:r>
                  <w:r w:rsidRPr="00321BEA">
                    <w:rPr>
                      <w:b/>
                      <w:bCs/>
                      <w:sz w:val="28"/>
                      <w:szCs w:val="28"/>
                    </w:rPr>
                    <w:t xml:space="preserve"> 201</w:t>
                  </w:r>
                  <w:r w:rsidR="00582DE5">
                    <w:rPr>
                      <w:b/>
                      <w:bCs/>
                      <w:sz w:val="28"/>
                      <w:szCs w:val="28"/>
                    </w:rPr>
                    <w:t>8</w:t>
                  </w:r>
                  <w:r w:rsidRPr="00321BEA">
                    <w:rPr>
                      <w:b/>
                      <w:bCs/>
                      <w:sz w:val="28"/>
                      <w:szCs w:val="28"/>
                    </w:rPr>
                    <w:t xml:space="preserve"> </w:t>
                  </w:r>
                  <w:r w:rsidR="0046235A" w:rsidRPr="00321BEA">
                    <w:rPr>
                      <w:b/>
                      <w:bCs/>
                      <w:sz w:val="28"/>
                      <w:szCs w:val="28"/>
                    </w:rPr>
                    <w:t>avant  1</w:t>
                  </w:r>
                  <w:r w:rsidR="00677836" w:rsidRPr="00321BEA">
                    <w:rPr>
                      <w:b/>
                      <w:bCs/>
                      <w:sz w:val="28"/>
                      <w:szCs w:val="28"/>
                    </w:rPr>
                    <w:t>0</w:t>
                  </w:r>
                  <w:r w:rsidR="0046235A" w:rsidRPr="00321BEA">
                    <w:rPr>
                      <w:b/>
                      <w:bCs/>
                      <w:sz w:val="28"/>
                      <w:szCs w:val="28"/>
                    </w:rPr>
                    <w:t>h</w:t>
                  </w:r>
                  <w:r w:rsidR="00E61A21" w:rsidRPr="00321BEA">
                    <w:rPr>
                      <w:b/>
                      <w:bCs/>
                      <w:sz w:val="28"/>
                      <w:szCs w:val="28"/>
                    </w:rPr>
                    <w:t>0</w:t>
                  </w:r>
                  <w:r w:rsidR="0046235A" w:rsidRPr="00321BEA">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582DE5">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582DE5">
        <w:rPr>
          <w:rFonts w:asciiTheme="minorBidi" w:hAnsiTheme="minorBidi" w:cstheme="minorBidi"/>
          <w:b/>
          <w:bCs/>
        </w:rPr>
        <w:t>31 Mai 2018</w:t>
      </w:r>
      <w:r w:rsidR="00035332" w:rsidRPr="00321BEA">
        <w:rPr>
          <w:rFonts w:asciiTheme="minorBidi" w:hAnsiTheme="minorBidi" w:cstheme="minorBidi"/>
        </w:rPr>
        <w:t xml:space="preserve"> </w:t>
      </w:r>
      <w:r w:rsidRPr="00321BEA">
        <w:rPr>
          <w:rFonts w:asciiTheme="minorBidi" w:hAnsiTheme="minorBidi" w:cstheme="minorBidi"/>
        </w:rPr>
        <w:t xml:space="preserve">à </w:t>
      </w:r>
      <w:r w:rsidR="00035332" w:rsidRPr="00321BEA">
        <w:rPr>
          <w:rFonts w:asciiTheme="minorBidi" w:hAnsiTheme="minorBidi" w:cstheme="minorBidi"/>
          <w:b/>
          <w:bCs/>
          <w:u w:val="single"/>
        </w:rPr>
        <w:t>1</w:t>
      </w:r>
      <w:r w:rsidR="004636EA">
        <w:rPr>
          <w:rFonts w:asciiTheme="minorBidi" w:hAnsiTheme="minorBidi" w:cstheme="minorBidi"/>
          <w:b/>
          <w:bCs/>
          <w:u w:val="single"/>
        </w:rPr>
        <w:t>1</w:t>
      </w:r>
      <w:r w:rsidRPr="00321BEA">
        <w:rPr>
          <w:rFonts w:asciiTheme="minorBidi" w:hAnsiTheme="minorBidi" w:cstheme="minorBidi"/>
          <w:b/>
          <w:bCs/>
          <w:u w:val="single"/>
        </w:rPr>
        <w:t>H</w:t>
      </w:r>
      <w:r w:rsidR="00582DE5">
        <w:rPr>
          <w:rFonts w:asciiTheme="minorBidi" w:hAnsiTheme="minorBidi" w:cstheme="minorBidi"/>
          <w:b/>
          <w:bCs/>
          <w:u w:val="single"/>
        </w:rPr>
        <w:t>3</w:t>
      </w:r>
      <w:r w:rsidRPr="00321BEA">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7013D">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1B" w:rsidRDefault="006D6A1B">
      <w:r>
        <w:separator/>
      </w:r>
    </w:p>
  </w:endnote>
  <w:endnote w:type="continuationSeparator" w:id="1">
    <w:p w:rsidR="006D6A1B" w:rsidRDefault="006D6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E648B"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E648B">
    <w:pPr>
      <w:pStyle w:val="Pieddepage"/>
      <w:jc w:val="center"/>
    </w:pPr>
    <w:fldSimple w:instr=" PAGE   \* MERGEFORMAT ">
      <w:r w:rsidR="00582DE5">
        <w:rPr>
          <w:noProof/>
        </w:rPr>
        <w:t>- 13 -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1B" w:rsidRDefault="006D6A1B">
      <w:r>
        <w:separator/>
      </w:r>
    </w:p>
  </w:footnote>
  <w:footnote w:type="continuationSeparator" w:id="1">
    <w:p w:rsidR="006D6A1B" w:rsidRDefault="006D6A1B">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632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13D"/>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1C48"/>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2EB3"/>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50F"/>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1BEA"/>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648B"/>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6EA"/>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2DE5"/>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430"/>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5211"/>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6A1B"/>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07F97"/>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1DD"/>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ABA"/>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26C"/>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5CBF"/>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23A0"/>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1BB5"/>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957"/>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2E66"/>
    <w:rsid w:val="00E54191"/>
    <w:rsid w:val="00E54998"/>
    <w:rsid w:val="00E549BF"/>
    <w:rsid w:val="00E551CF"/>
    <w:rsid w:val="00E5525A"/>
    <w:rsid w:val="00E56342"/>
    <w:rsid w:val="00E61A21"/>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5940"/>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4F50"/>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4513</Words>
  <Characters>24822</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29277</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64</cp:revision>
  <cp:lastPrinted>2016-05-04T14:43:00Z</cp:lastPrinted>
  <dcterms:created xsi:type="dcterms:W3CDTF">2016-04-12T09:10:00Z</dcterms:created>
  <dcterms:modified xsi:type="dcterms:W3CDTF">2018-05-21T09:17:00Z</dcterms:modified>
</cp:coreProperties>
</file>